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C" w:rsidRPr="008E1765" w:rsidRDefault="00C01293" w:rsidP="009B674B">
      <w:pPr>
        <w:pStyle w:val="Bezodstpw"/>
        <w:spacing w:line="276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Protokół nr </w:t>
      </w:r>
      <w:r w:rsidR="009346E1">
        <w:rPr>
          <w:b/>
          <w:sz w:val="24"/>
          <w:szCs w:val="24"/>
          <w:u w:val="single"/>
        </w:rPr>
        <w:t>X</w:t>
      </w:r>
      <w:r w:rsidR="0053792F">
        <w:rPr>
          <w:b/>
          <w:sz w:val="24"/>
          <w:szCs w:val="24"/>
          <w:u w:val="single"/>
        </w:rPr>
        <w:t>I</w:t>
      </w:r>
      <w:r w:rsidR="00917285">
        <w:rPr>
          <w:b/>
          <w:sz w:val="24"/>
          <w:szCs w:val="24"/>
          <w:u w:val="single"/>
        </w:rPr>
        <w:t>I</w:t>
      </w:r>
      <w:r w:rsidR="001B6756">
        <w:rPr>
          <w:b/>
          <w:sz w:val="24"/>
          <w:szCs w:val="24"/>
          <w:u w:val="single"/>
        </w:rPr>
        <w:t>I</w:t>
      </w:r>
      <w:r w:rsidRPr="008E1765">
        <w:rPr>
          <w:b/>
          <w:sz w:val="24"/>
          <w:szCs w:val="24"/>
          <w:u w:val="single"/>
        </w:rPr>
        <w:t>/2015</w:t>
      </w:r>
    </w:p>
    <w:p w:rsidR="00B62DF2" w:rsidRPr="008E1765" w:rsidRDefault="00C01293" w:rsidP="009B674B">
      <w:pPr>
        <w:pStyle w:val="Bezodstpw"/>
        <w:spacing w:line="276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z obrad </w:t>
      </w:r>
      <w:r w:rsidR="009346E1">
        <w:rPr>
          <w:b/>
          <w:sz w:val="24"/>
          <w:szCs w:val="24"/>
          <w:u w:val="single"/>
        </w:rPr>
        <w:t>X</w:t>
      </w:r>
      <w:r w:rsidR="00917285">
        <w:rPr>
          <w:b/>
          <w:sz w:val="24"/>
          <w:szCs w:val="24"/>
          <w:u w:val="single"/>
        </w:rPr>
        <w:t>I</w:t>
      </w:r>
      <w:r w:rsidR="00FF2C71">
        <w:rPr>
          <w:b/>
          <w:sz w:val="24"/>
          <w:szCs w:val="24"/>
          <w:u w:val="single"/>
        </w:rPr>
        <w:t>I</w:t>
      </w:r>
      <w:r w:rsidR="0053792F">
        <w:rPr>
          <w:b/>
          <w:sz w:val="24"/>
          <w:szCs w:val="24"/>
          <w:u w:val="single"/>
        </w:rPr>
        <w:t>I</w:t>
      </w:r>
      <w:r w:rsidR="00600FED">
        <w:rPr>
          <w:b/>
          <w:sz w:val="24"/>
          <w:szCs w:val="24"/>
          <w:u w:val="single"/>
        </w:rPr>
        <w:t xml:space="preserve"> </w:t>
      </w:r>
      <w:r w:rsidR="00246719" w:rsidRPr="008E1765">
        <w:rPr>
          <w:b/>
          <w:sz w:val="24"/>
          <w:szCs w:val="24"/>
          <w:u w:val="single"/>
        </w:rPr>
        <w:t xml:space="preserve">Sesji Rady Gminy Ojrzeń, która odbyła się </w:t>
      </w:r>
      <w:r w:rsidR="0053792F">
        <w:rPr>
          <w:b/>
          <w:sz w:val="24"/>
          <w:szCs w:val="24"/>
          <w:u w:val="single"/>
        </w:rPr>
        <w:t>21 grudnia</w:t>
      </w:r>
      <w:r w:rsidRPr="008E1765">
        <w:rPr>
          <w:b/>
          <w:sz w:val="24"/>
          <w:szCs w:val="24"/>
          <w:u w:val="single"/>
        </w:rPr>
        <w:t xml:space="preserve"> 2015</w:t>
      </w:r>
      <w:r w:rsidR="009B674B">
        <w:rPr>
          <w:b/>
          <w:sz w:val="24"/>
          <w:szCs w:val="24"/>
          <w:u w:val="single"/>
        </w:rPr>
        <w:t xml:space="preserve"> </w:t>
      </w:r>
    </w:p>
    <w:p w:rsidR="00246719" w:rsidRPr="008E1765" w:rsidRDefault="00246719" w:rsidP="009B674B">
      <w:pPr>
        <w:pStyle w:val="Bezodstpw"/>
        <w:spacing w:line="276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Sali Konferencyjnej Urzędu Gminy w Ojrzeniu.</w:t>
      </w:r>
    </w:p>
    <w:p w:rsidR="00B62DF2" w:rsidRPr="008E1765" w:rsidRDefault="00B62DF2" w:rsidP="00280C02">
      <w:pPr>
        <w:pStyle w:val="Bezodstpw"/>
        <w:spacing w:line="276" w:lineRule="auto"/>
        <w:jc w:val="both"/>
        <w:rPr>
          <w:sz w:val="24"/>
          <w:szCs w:val="24"/>
        </w:rPr>
      </w:pPr>
    </w:p>
    <w:p w:rsidR="00246719" w:rsidRPr="008E1765" w:rsidRDefault="00C01293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Początek sesji: godzina </w:t>
      </w:r>
      <w:r w:rsidR="0053792F">
        <w:rPr>
          <w:sz w:val="24"/>
          <w:szCs w:val="24"/>
        </w:rPr>
        <w:t>9</w:t>
      </w:r>
      <w:r w:rsidR="00246719" w:rsidRPr="008E1765">
        <w:rPr>
          <w:sz w:val="24"/>
          <w:szCs w:val="24"/>
        </w:rPr>
        <w:t>:</w:t>
      </w:r>
      <w:r w:rsidR="0053792F">
        <w:rPr>
          <w:sz w:val="24"/>
          <w:szCs w:val="24"/>
        </w:rPr>
        <w:t>0</w:t>
      </w:r>
      <w:r w:rsidR="00246719" w:rsidRPr="008E1765">
        <w:rPr>
          <w:sz w:val="24"/>
          <w:szCs w:val="24"/>
        </w:rPr>
        <w:t>0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sesji udział wzięli:</w:t>
      </w:r>
    </w:p>
    <w:p w:rsidR="00246719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- Radni</w:t>
      </w:r>
      <w:r w:rsidR="00626072">
        <w:rPr>
          <w:sz w:val="24"/>
          <w:szCs w:val="24"/>
        </w:rPr>
        <w:t xml:space="preserve"> </w:t>
      </w:r>
      <w:r w:rsidRPr="008E1765">
        <w:rPr>
          <w:sz w:val="24"/>
          <w:szCs w:val="24"/>
        </w:rPr>
        <w:t>wg załączonej listy obecności,</w:t>
      </w:r>
    </w:p>
    <w:p w:rsidR="0053792F" w:rsidRPr="008E1765" w:rsidRDefault="0053792F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Sołtysi wg załączonej listy obecności,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- Wójt Gminy – Zdzisław Mierzejewski,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- Skarbnik Gminy – Kamila Włodkowska,</w:t>
      </w:r>
    </w:p>
    <w:p w:rsidR="00C01293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- </w:t>
      </w:r>
      <w:r w:rsidR="00C01293" w:rsidRPr="008E1765">
        <w:rPr>
          <w:sz w:val="24"/>
          <w:szCs w:val="24"/>
        </w:rPr>
        <w:t xml:space="preserve">Sekretarz Gminy – Adam </w:t>
      </w:r>
      <w:proofErr w:type="spellStart"/>
      <w:r w:rsidR="00C01293" w:rsidRPr="008E1765">
        <w:rPr>
          <w:sz w:val="24"/>
          <w:szCs w:val="24"/>
        </w:rPr>
        <w:t>Dejnakowski</w:t>
      </w:r>
      <w:proofErr w:type="spellEnd"/>
      <w:r w:rsidR="00C01293" w:rsidRPr="008E1765">
        <w:rPr>
          <w:sz w:val="24"/>
          <w:szCs w:val="24"/>
        </w:rPr>
        <w:t>,</w:t>
      </w:r>
    </w:p>
    <w:p w:rsidR="00B62DF2" w:rsidRDefault="00600FED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92F">
        <w:rPr>
          <w:sz w:val="24"/>
          <w:szCs w:val="24"/>
        </w:rPr>
        <w:t>Kierownik Gminnego Ośrodka Pomocy Społecznej – Małgorzata Węgier,</w:t>
      </w:r>
      <w:r w:rsidR="001B6756">
        <w:rPr>
          <w:sz w:val="24"/>
          <w:szCs w:val="24"/>
        </w:rPr>
        <w:t>,</w:t>
      </w:r>
    </w:p>
    <w:p w:rsidR="001B6756" w:rsidRDefault="001B6756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Radca prawny – Daniela </w:t>
      </w:r>
      <w:proofErr w:type="spellStart"/>
      <w:r>
        <w:rPr>
          <w:sz w:val="24"/>
          <w:szCs w:val="24"/>
        </w:rPr>
        <w:t>Nastaszyc</w:t>
      </w:r>
      <w:proofErr w:type="spellEnd"/>
      <w:r>
        <w:rPr>
          <w:sz w:val="24"/>
          <w:szCs w:val="24"/>
        </w:rPr>
        <w:t>.</w:t>
      </w:r>
    </w:p>
    <w:p w:rsidR="001B6756" w:rsidRPr="008E1765" w:rsidRDefault="001B6756" w:rsidP="00280C02">
      <w:pPr>
        <w:pStyle w:val="Bezodstpw"/>
        <w:spacing w:line="276" w:lineRule="auto"/>
        <w:jc w:val="both"/>
        <w:rPr>
          <w:sz w:val="24"/>
          <w:szCs w:val="24"/>
        </w:rPr>
      </w:pPr>
    </w:p>
    <w:p w:rsidR="003A2C88" w:rsidRDefault="00C01293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ab/>
        <w:t xml:space="preserve">Otwarcia </w:t>
      </w:r>
      <w:r w:rsidR="009346E1">
        <w:rPr>
          <w:sz w:val="24"/>
          <w:szCs w:val="24"/>
        </w:rPr>
        <w:t>X</w:t>
      </w:r>
      <w:r w:rsidR="00917285">
        <w:rPr>
          <w:sz w:val="24"/>
          <w:szCs w:val="24"/>
        </w:rPr>
        <w:t>I</w:t>
      </w:r>
      <w:r w:rsidR="001B6756">
        <w:rPr>
          <w:sz w:val="24"/>
          <w:szCs w:val="24"/>
        </w:rPr>
        <w:t>I</w:t>
      </w:r>
      <w:r w:rsidR="0053792F">
        <w:rPr>
          <w:sz w:val="24"/>
          <w:szCs w:val="24"/>
        </w:rPr>
        <w:t>I</w:t>
      </w:r>
      <w:r w:rsidR="009B674B">
        <w:rPr>
          <w:sz w:val="24"/>
          <w:szCs w:val="24"/>
        </w:rPr>
        <w:t xml:space="preserve"> </w:t>
      </w:r>
      <w:r w:rsidR="00246719" w:rsidRPr="008E1765">
        <w:rPr>
          <w:sz w:val="24"/>
          <w:szCs w:val="24"/>
        </w:rPr>
        <w:t>Sesji Rady Gminy Ojrzeń dokonał Przewodniczący Rady Gminy Ojrzeń – Grzegorz Lejman, który powitał zgromadzonych a następnie stwierdził prawomocność obrad (</w:t>
      </w:r>
      <w:r w:rsidR="0053792F">
        <w:rPr>
          <w:sz w:val="24"/>
          <w:szCs w:val="24"/>
        </w:rPr>
        <w:t>na początku w sesji uczestniczyło 14 radnych, po 2 punkcie obrad do zgromadzonych dołączył radny Jacek Kałwa</w:t>
      </w:r>
      <w:r w:rsidR="00DB795F">
        <w:rPr>
          <w:sz w:val="24"/>
          <w:szCs w:val="24"/>
        </w:rPr>
        <w:t>).</w:t>
      </w:r>
    </w:p>
    <w:p w:rsidR="003A2C88" w:rsidRDefault="003A2C88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2A65">
        <w:rPr>
          <w:sz w:val="24"/>
          <w:szCs w:val="24"/>
        </w:rPr>
        <w:t>Przewodniczą</w:t>
      </w:r>
      <w:r w:rsidR="00CC54C3">
        <w:rPr>
          <w:sz w:val="24"/>
          <w:szCs w:val="24"/>
        </w:rPr>
        <w:t>c</w:t>
      </w:r>
      <w:r w:rsidR="00F82A65">
        <w:rPr>
          <w:sz w:val="24"/>
          <w:szCs w:val="24"/>
        </w:rPr>
        <w:t>y</w:t>
      </w:r>
      <w:r>
        <w:rPr>
          <w:sz w:val="24"/>
          <w:szCs w:val="24"/>
        </w:rPr>
        <w:t xml:space="preserve"> zarządził głosowanie nad porządkiem obrad, który kształtował się następująco:</w:t>
      </w:r>
    </w:p>
    <w:p w:rsidR="0053792F" w:rsidRDefault="0053792F" w:rsidP="005379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53792F" w:rsidRDefault="0053792F" w:rsidP="005379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XII Sesji Rady Gminy Ojrzeń.</w:t>
      </w:r>
    </w:p>
    <w:p w:rsidR="0053792F" w:rsidRDefault="0053792F" w:rsidP="005379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działalności Wójta Gminy Ojrzeń w okresie międzysesyjnym.</w:t>
      </w:r>
    </w:p>
    <w:p w:rsidR="0053792F" w:rsidRDefault="0053792F" w:rsidP="005379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53792F" w:rsidRDefault="0053792F" w:rsidP="0053792F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Uchwalenia „Planu Gospodarki Niskoemisyjnej Gminy Ojrzeń”,</w:t>
      </w:r>
    </w:p>
    <w:p w:rsidR="0053792F" w:rsidRDefault="0053792F" w:rsidP="0053792F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Przyjęcia Gminnego Programu Przeciwdziałania Przemocy w Rodzinie oraz Ochrony Ofiar Przemocy w Rodzinie na lata 2016-2018,</w:t>
      </w:r>
    </w:p>
    <w:p w:rsidR="0053792F" w:rsidRDefault="0053792F" w:rsidP="0053792F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Przyjęcia Gminnej Strategii Rozwiązywania Problemów Społecznych w Gminie Ojrzeń na lata 2016-2020,</w:t>
      </w:r>
    </w:p>
    <w:p w:rsidR="0053792F" w:rsidRDefault="0053792F" w:rsidP="0053792F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Uchylenia Uchwały Nr XII/56/2015 Rady Gminy Ojrzeń z dnia 30 listopada 2015 roku w sprawie wprowadzenia opłaty targowej,</w:t>
      </w:r>
    </w:p>
    <w:p w:rsidR="0053792F" w:rsidRPr="002E6648" w:rsidRDefault="0053792F" w:rsidP="0053792F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Uchylenia Uchwały Nr VII/23/2015 Rady Gminy Ojrzeń z dnia 7 maja 2015 roku w sprawie udzielenia pomocy finansowej Powiatowi Ciechanowskiemu,</w:t>
      </w:r>
    </w:p>
    <w:p w:rsidR="0053792F" w:rsidRDefault="0053792F" w:rsidP="0053792F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nr XI/52/2015 Rady Gminy Ojrzeń z dnia 30 października 2015 roku w sprawie wyrażenia zgody na przedłużenie najmu lokalu z dotychczasowym najemcą.</w:t>
      </w:r>
    </w:p>
    <w:p w:rsidR="0053792F" w:rsidRDefault="0053792F" w:rsidP="0053792F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Wieloletniej Prognozy Finansowej Gminy Ojrzeń,</w:t>
      </w:r>
    </w:p>
    <w:p w:rsidR="0053792F" w:rsidRDefault="0053792F" w:rsidP="0053792F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budżetowej Gminy Ojrzeń na rok 2015.</w:t>
      </w:r>
    </w:p>
    <w:p w:rsidR="0053792F" w:rsidRDefault="0053792F" w:rsidP="005379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:rsidR="0053792F" w:rsidRDefault="0053792F" w:rsidP="005379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sołtysów.</w:t>
      </w:r>
    </w:p>
    <w:p w:rsidR="0053792F" w:rsidRDefault="0053792F" w:rsidP="005379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interpelacje.</w:t>
      </w:r>
    </w:p>
    <w:p w:rsidR="0053792F" w:rsidRPr="00251B5B" w:rsidRDefault="0053792F" w:rsidP="0053792F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Wolne wnioski i zapytania.</w:t>
      </w:r>
    </w:p>
    <w:p w:rsidR="0053792F" w:rsidRPr="0053792F" w:rsidRDefault="0053792F" w:rsidP="00280C0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0E7912" w:rsidRDefault="00C16A30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0A96" w:rsidRPr="008E1765">
        <w:rPr>
          <w:sz w:val="24"/>
          <w:szCs w:val="24"/>
        </w:rPr>
        <w:t>W wyniku głosowania 1</w:t>
      </w:r>
      <w:r w:rsidR="00F82A65">
        <w:rPr>
          <w:sz w:val="24"/>
          <w:szCs w:val="24"/>
        </w:rPr>
        <w:t>4</w:t>
      </w:r>
      <w:r w:rsidR="00900A96" w:rsidRPr="008E1765">
        <w:rPr>
          <w:sz w:val="24"/>
          <w:szCs w:val="24"/>
        </w:rPr>
        <w:t xml:space="preserve"> Radnych by</w:t>
      </w:r>
      <w:r w:rsidR="00357089" w:rsidRPr="008E1765">
        <w:rPr>
          <w:sz w:val="24"/>
          <w:szCs w:val="24"/>
        </w:rPr>
        <w:t xml:space="preserve">ło za przyjęciem </w:t>
      </w:r>
      <w:r w:rsidR="003A2C88">
        <w:rPr>
          <w:sz w:val="24"/>
          <w:szCs w:val="24"/>
        </w:rPr>
        <w:t xml:space="preserve">powyższego </w:t>
      </w:r>
      <w:r w:rsidR="00357089" w:rsidRPr="008E1765">
        <w:rPr>
          <w:sz w:val="24"/>
          <w:szCs w:val="24"/>
        </w:rPr>
        <w:t>porządku obrad</w:t>
      </w:r>
      <w:r w:rsidR="003A2C88">
        <w:rPr>
          <w:sz w:val="24"/>
          <w:szCs w:val="24"/>
        </w:rPr>
        <w:t>.</w:t>
      </w:r>
    </w:p>
    <w:p w:rsidR="00CC54C3" w:rsidRDefault="004E37B5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885">
        <w:rPr>
          <w:sz w:val="24"/>
          <w:szCs w:val="24"/>
        </w:rPr>
        <w:t>Przewodniczący przeszedł do kolejnego punktu obrad</w:t>
      </w:r>
      <w:r w:rsidR="004722F8">
        <w:rPr>
          <w:sz w:val="24"/>
          <w:szCs w:val="24"/>
        </w:rPr>
        <w:t xml:space="preserve">: </w:t>
      </w:r>
      <w:r w:rsidR="00F82A65">
        <w:rPr>
          <w:sz w:val="24"/>
          <w:szCs w:val="24"/>
        </w:rPr>
        <w:t xml:space="preserve">przyjęcie protokołu z </w:t>
      </w:r>
      <w:r w:rsidR="0053792F">
        <w:rPr>
          <w:sz w:val="24"/>
          <w:szCs w:val="24"/>
        </w:rPr>
        <w:t>XII</w:t>
      </w:r>
      <w:r w:rsidR="00F82A65">
        <w:rPr>
          <w:sz w:val="24"/>
          <w:szCs w:val="24"/>
        </w:rPr>
        <w:t xml:space="preserve"> Sesji Rady Gminy Ojrzeń</w:t>
      </w:r>
      <w:r w:rsidR="00A01885">
        <w:rPr>
          <w:sz w:val="24"/>
          <w:szCs w:val="24"/>
        </w:rPr>
        <w:t xml:space="preserve">. </w:t>
      </w:r>
      <w:r>
        <w:rPr>
          <w:sz w:val="24"/>
          <w:szCs w:val="24"/>
        </w:rPr>
        <w:t>Poinformował zgromadzonych, iż protok</w:t>
      </w:r>
      <w:r w:rsidR="0053792F">
        <w:rPr>
          <w:sz w:val="24"/>
          <w:szCs w:val="24"/>
        </w:rPr>
        <w:t>ół</w:t>
      </w:r>
      <w:r>
        <w:rPr>
          <w:sz w:val="24"/>
          <w:szCs w:val="24"/>
        </w:rPr>
        <w:t xml:space="preserve"> był dostępn</w:t>
      </w:r>
      <w:r w:rsidR="0053792F">
        <w:rPr>
          <w:sz w:val="24"/>
          <w:szCs w:val="24"/>
        </w:rPr>
        <w:t>y</w:t>
      </w:r>
      <w:r>
        <w:rPr>
          <w:sz w:val="24"/>
          <w:szCs w:val="24"/>
        </w:rPr>
        <w:t xml:space="preserve"> w biurze obsługi rady, po czym przystąpił do głosowania w</w:t>
      </w:r>
      <w:r w:rsidR="00CC54C3">
        <w:rPr>
          <w:sz w:val="24"/>
          <w:szCs w:val="24"/>
        </w:rPr>
        <w:t xml:space="preserve"> wyniku </w:t>
      </w:r>
      <w:r>
        <w:rPr>
          <w:sz w:val="24"/>
          <w:szCs w:val="24"/>
        </w:rPr>
        <w:t>którego</w:t>
      </w:r>
      <w:r w:rsidR="00CC54C3">
        <w:rPr>
          <w:sz w:val="24"/>
          <w:szCs w:val="24"/>
        </w:rPr>
        <w:t>, protok</w:t>
      </w:r>
      <w:r w:rsidR="0053792F">
        <w:rPr>
          <w:sz w:val="24"/>
          <w:szCs w:val="24"/>
        </w:rPr>
        <w:t>ół</w:t>
      </w:r>
      <w:r w:rsidR="00CC54C3">
        <w:rPr>
          <w:sz w:val="24"/>
          <w:szCs w:val="24"/>
        </w:rPr>
        <w:t xml:space="preserve"> został przyjęt</w:t>
      </w:r>
      <w:r w:rsidR="0053792F">
        <w:rPr>
          <w:sz w:val="24"/>
          <w:szCs w:val="24"/>
        </w:rPr>
        <w:t>y</w:t>
      </w:r>
      <w:r w:rsidR="00CC54C3">
        <w:rPr>
          <w:sz w:val="24"/>
          <w:szCs w:val="24"/>
        </w:rPr>
        <w:t xml:space="preserve"> 14 głosami „za”.</w:t>
      </w:r>
    </w:p>
    <w:p w:rsidR="00E16DB0" w:rsidRDefault="00CC54C3" w:rsidP="0053792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Kolejny</w:t>
      </w:r>
      <w:r w:rsidR="004E37B5">
        <w:rPr>
          <w:sz w:val="24"/>
          <w:szCs w:val="24"/>
        </w:rPr>
        <w:t>m</w:t>
      </w:r>
      <w:r>
        <w:rPr>
          <w:sz w:val="24"/>
          <w:szCs w:val="24"/>
        </w:rPr>
        <w:t xml:space="preserve"> punkt</w:t>
      </w:r>
      <w:r w:rsidR="004E37B5">
        <w:rPr>
          <w:sz w:val="24"/>
          <w:szCs w:val="24"/>
        </w:rPr>
        <w:t>em była</w:t>
      </w:r>
      <w:r>
        <w:rPr>
          <w:sz w:val="24"/>
          <w:szCs w:val="24"/>
        </w:rPr>
        <w:t xml:space="preserve"> </w:t>
      </w:r>
      <w:r w:rsidR="004E37B5">
        <w:rPr>
          <w:sz w:val="24"/>
          <w:szCs w:val="24"/>
        </w:rPr>
        <w:t>i</w:t>
      </w:r>
      <w:r>
        <w:rPr>
          <w:sz w:val="24"/>
          <w:szCs w:val="24"/>
        </w:rPr>
        <w:t>nformacja z działalności</w:t>
      </w:r>
      <w:r w:rsidR="004E37B5">
        <w:rPr>
          <w:sz w:val="24"/>
          <w:szCs w:val="24"/>
        </w:rPr>
        <w:t xml:space="preserve"> Wójta w okresie międzysesyjnym.</w:t>
      </w:r>
      <w:r>
        <w:rPr>
          <w:sz w:val="24"/>
          <w:szCs w:val="24"/>
        </w:rPr>
        <w:t xml:space="preserve"> </w:t>
      </w:r>
      <w:r w:rsidR="004E37B5">
        <w:rPr>
          <w:sz w:val="24"/>
          <w:szCs w:val="24"/>
        </w:rPr>
        <w:t>G</w:t>
      </w:r>
      <w:r>
        <w:rPr>
          <w:sz w:val="24"/>
          <w:szCs w:val="24"/>
        </w:rPr>
        <w:t>łos</w:t>
      </w:r>
      <w:r w:rsidR="004E37B5">
        <w:rPr>
          <w:sz w:val="24"/>
          <w:szCs w:val="24"/>
        </w:rPr>
        <w:t xml:space="preserve"> w tym punkcie obrad</w:t>
      </w:r>
      <w:r>
        <w:rPr>
          <w:sz w:val="24"/>
          <w:szCs w:val="24"/>
        </w:rPr>
        <w:t xml:space="preserve"> zabrał Wójt Gminy Ojrzeń – Zdzisław </w:t>
      </w:r>
      <w:r w:rsidR="004E37B5">
        <w:rPr>
          <w:sz w:val="24"/>
          <w:szCs w:val="24"/>
        </w:rPr>
        <w:t>Mierzejewski, który w</w:t>
      </w:r>
      <w:r>
        <w:rPr>
          <w:sz w:val="24"/>
          <w:szCs w:val="24"/>
        </w:rPr>
        <w:t xml:space="preserve"> swoim przemówieniu poinformował zgromadzonych, </w:t>
      </w:r>
      <w:r w:rsidR="0053792F">
        <w:rPr>
          <w:sz w:val="24"/>
          <w:szCs w:val="24"/>
        </w:rPr>
        <w:t>iż w Urzędzie miała miejsce kompleksowa kontrola Regionalnej Izby Obrachunkowej, której wyniki są pozytywne. Ponadto odbył się przetarg na odbiór i zagospodarowanie odpadów komunalnych z terenu Gminy Ojrzeń, w drodze którego wyłoniony z</w:t>
      </w:r>
      <w:r w:rsidR="00505F3F">
        <w:rPr>
          <w:sz w:val="24"/>
          <w:szCs w:val="24"/>
        </w:rPr>
        <w:t xml:space="preserve">ostał wykonawca- Przedsiębiorstwo Usług Komunalnych Sp. </w:t>
      </w:r>
      <w:proofErr w:type="spellStart"/>
      <w:r w:rsidR="00505F3F">
        <w:rPr>
          <w:sz w:val="24"/>
          <w:szCs w:val="24"/>
        </w:rPr>
        <w:t>zo.o</w:t>
      </w:r>
      <w:proofErr w:type="spellEnd"/>
      <w:r w:rsidR="00505F3F">
        <w:rPr>
          <w:sz w:val="24"/>
          <w:szCs w:val="24"/>
        </w:rPr>
        <w:t xml:space="preserve">. w Ciechanowie. Ceny za odbiór odpadów prawdopodobnie ulegną zmianie. Poinformował także zgromadzonych, iż wybudowana została altana w </w:t>
      </w:r>
      <w:proofErr w:type="spellStart"/>
      <w:r w:rsidR="00505F3F">
        <w:rPr>
          <w:sz w:val="24"/>
          <w:szCs w:val="24"/>
        </w:rPr>
        <w:t>Brodzięcinie</w:t>
      </w:r>
      <w:proofErr w:type="spellEnd"/>
      <w:r w:rsidR="00505F3F">
        <w:rPr>
          <w:sz w:val="24"/>
          <w:szCs w:val="24"/>
        </w:rPr>
        <w:t xml:space="preserve">, która stanowi namiastkę świetlicy wiejskiej. Zamontowane zostało także oświetlenie przy placu zabaw w Ojrzeniu. Oświetla ono także róg ulicy Sportowej. Koszt przedsięwzięcia wyniósł 8300 zł z czego 2500 zł pokryła firma Energa. Wójt Gminy Ojrzeń – Zdzisław Mierzejewski, na prośbę dzielnicowego poinformował także zebranych o zmianie terminu przyjęć z wtorku na środę. </w:t>
      </w:r>
      <w:r w:rsidR="006B379D">
        <w:rPr>
          <w:sz w:val="24"/>
          <w:szCs w:val="24"/>
        </w:rPr>
        <w:t xml:space="preserve">Powiedział także, iż Gminny Ośrodek Pomocy Społecznej nie udziela informacji dotyczących przydziału paczek mieszkańcom gminy. </w:t>
      </w:r>
    </w:p>
    <w:p w:rsidR="00505F3F" w:rsidRDefault="00E16DB0" w:rsidP="0053792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379D">
        <w:rPr>
          <w:sz w:val="24"/>
          <w:szCs w:val="24"/>
        </w:rPr>
        <w:t xml:space="preserve">Wg danych </w:t>
      </w:r>
      <w:proofErr w:type="spellStart"/>
      <w:r w:rsidR="006B379D">
        <w:rPr>
          <w:sz w:val="24"/>
          <w:szCs w:val="24"/>
        </w:rPr>
        <w:t>GUSu</w:t>
      </w:r>
      <w:proofErr w:type="spellEnd"/>
      <w:r w:rsidR="006B379D">
        <w:rPr>
          <w:sz w:val="24"/>
          <w:szCs w:val="24"/>
        </w:rPr>
        <w:t xml:space="preserve"> na  2479 gmin gmina Ojrzeń zajmuje 1188 miejsce pod względem wpływów. Sąsiednie gminy takie jak Regimin i Opinogóra znajdują się w tej samej setce, natomiast np. Joniec – miejsce 1441, Sońsk – 2099.</w:t>
      </w:r>
    </w:p>
    <w:p w:rsidR="006B379D" w:rsidRDefault="006B379D" w:rsidP="0053792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koniec swojego przemówienia Wójt złożył przybyłym najserdeczniejsze życzenia </w:t>
      </w:r>
      <w:r w:rsidR="00E16DB0">
        <w:rPr>
          <w:sz w:val="24"/>
          <w:szCs w:val="24"/>
        </w:rPr>
        <w:t>z okazji świąt Bożego Narodzenia.</w:t>
      </w:r>
      <w:bookmarkStart w:id="0" w:name="_GoBack"/>
      <w:bookmarkEnd w:id="0"/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Przewodniczący Rady Gminy – Grzegorz Lejman przyst</w:t>
      </w:r>
      <w:r w:rsidR="006B379D">
        <w:rPr>
          <w:sz w:val="24"/>
          <w:szCs w:val="24"/>
        </w:rPr>
        <w:t xml:space="preserve">ąpił do kolejnego punktu obrad </w:t>
      </w:r>
      <w:r>
        <w:rPr>
          <w:sz w:val="24"/>
          <w:szCs w:val="24"/>
        </w:rPr>
        <w:t>– podjęcie uchwał.</w:t>
      </w:r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Pierwszą z uchwał, była uchwała </w:t>
      </w:r>
      <w:r w:rsidR="006B379D">
        <w:rPr>
          <w:sz w:val="24"/>
          <w:szCs w:val="24"/>
        </w:rPr>
        <w:t xml:space="preserve">dotycząca uchwalenia „Planu Gospodarki Niskoemisyjnej Gminy Ojrzeń”. </w:t>
      </w:r>
      <w:r>
        <w:rPr>
          <w:sz w:val="24"/>
          <w:szCs w:val="24"/>
        </w:rPr>
        <w:t>Przewodniczący przystąpił do głosowania, w wyniku którego 1</w:t>
      </w:r>
      <w:r w:rsidR="006B379D">
        <w:rPr>
          <w:sz w:val="24"/>
          <w:szCs w:val="24"/>
        </w:rPr>
        <w:t>5</w:t>
      </w:r>
      <w:r>
        <w:rPr>
          <w:sz w:val="24"/>
          <w:szCs w:val="24"/>
        </w:rPr>
        <w:t xml:space="preserve"> radnych opowiedziało się „za” przyjęciem uchwały. </w:t>
      </w:r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Kolejna uchwała, w sprawie </w:t>
      </w:r>
      <w:r w:rsidR="006B379D">
        <w:rPr>
          <w:sz w:val="24"/>
          <w:szCs w:val="24"/>
        </w:rPr>
        <w:t xml:space="preserve">Przyjęcia Gminnego Programu Przeciwdziałania Przemocy w Rodzinie oraz Ochrony Ofiar Przemocy w Rodzinie na lata 2016-2018 </w:t>
      </w:r>
      <w:r>
        <w:rPr>
          <w:sz w:val="24"/>
          <w:szCs w:val="24"/>
        </w:rPr>
        <w:t>również została podjęta jednogłośnie (tj. 1</w:t>
      </w:r>
      <w:r w:rsidR="006B379D">
        <w:rPr>
          <w:sz w:val="24"/>
          <w:szCs w:val="24"/>
        </w:rPr>
        <w:t>5</w:t>
      </w:r>
      <w:r>
        <w:rPr>
          <w:sz w:val="24"/>
          <w:szCs w:val="24"/>
        </w:rPr>
        <w:t xml:space="preserve"> głosami „za”).</w:t>
      </w:r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Uchwała </w:t>
      </w:r>
      <w:r w:rsidR="006B379D">
        <w:rPr>
          <w:sz w:val="24"/>
          <w:szCs w:val="24"/>
        </w:rPr>
        <w:t>w sprawie Przyjęcia Gminnej Strategii Rozwiązywania Problemów Społecznych w Gminie Ojrzeń na lata 2016-2020</w:t>
      </w:r>
      <w:r>
        <w:rPr>
          <w:sz w:val="24"/>
          <w:szCs w:val="24"/>
        </w:rPr>
        <w:t xml:space="preserve"> także została podjęta 1</w:t>
      </w:r>
      <w:r w:rsidR="006B379D">
        <w:rPr>
          <w:sz w:val="24"/>
          <w:szCs w:val="24"/>
        </w:rPr>
        <w:t>5</w:t>
      </w:r>
      <w:r>
        <w:rPr>
          <w:sz w:val="24"/>
          <w:szCs w:val="24"/>
        </w:rPr>
        <w:t xml:space="preserve"> głosami „za”.</w:t>
      </w:r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Punkt  5d dotyczył</w:t>
      </w:r>
      <w:r w:rsidR="00E2416B">
        <w:rPr>
          <w:sz w:val="24"/>
          <w:szCs w:val="24"/>
        </w:rPr>
        <w:t xml:space="preserve"> uchylenia Uchwały Nr XII/56/2015 Rady Gminy Ojrzeń z dnia 30 listopada 2015 roku w sprawie wprowadzenia opłaty targowej</w:t>
      </w:r>
      <w:r>
        <w:rPr>
          <w:sz w:val="24"/>
          <w:szCs w:val="24"/>
        </w:rPr>
        <w:t>, uchwała ta została podjęta jednogłośnie przez zgromadzonych na obradach radnych.</w:t>
      </w:r>
    </w:p>
    <w:p w:rsidR="00B73299" w:rsidRDefault="00D54683" w:rsidP="00B7329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Uchwała w sprawie </w:t>
      </w:r>
      <w:r w:rsidR="00E2416B">
        <w:rPr>
          <w:sz w:val="24"/>
          <w:szCs w:val="24"/>
        </w:rPr>
        <w:t xml:space="preserve">uchylenia Uchwały Nr VII/23/2015 Rady Gminy Ojrzeń z dnia 7 maja 2015 roku w sprawie udzielenia pomocy finansowej Powiatowi Ciechanowskiemu także </w:t>
      </w:r>
      <w:r w:rsidR="00E2416B">
        <w:rPr>
          <w:sz w:val="24"/>
          <w:szCs w:val="24"/>
        </w:rPr>
        <w:lastRenderedPageBreak/>
        <w:t xml:space="preserve">została podjęta jednogłośnie </w:t>
      </w:r>
      <w:r w:rsidR="004E37B5">
        <w:rPr>
          <w:sz w:val="24"/>
          <w:szCs w:val="24"/>
        </w:rPr>
        <w:t>(1</w:t>
      </w:r>
      <w:r w:rsidR="00E2416B">
        <w:rPr>
          <w:sz w:val="24"/>
          <w:szCs w:val="24"/>
        </w:rPr>
        <w:t>5</w:t>
      </w:r>
      <w:r w:rsidR="004E37B5">
        <w:rPr>
          <w:sz w:val="24"/>
          <w:szCs w:val="24"/>
        </w:rPr>
        <w:t xml:space="preserve"> głosów „za”)</w:t>
      </w:r>
      <w:r w:rsidR="00EB7712">
        <w:rPr>
          <w:sz w:val="24"/>
          <w:szCs w:val="24"/>
        </w:rPr>
        <w:t>.</w:t>
      </w:r>
      <w:r w:rsidR="00EB7712">
        <w:rPr>
          <w:sz w:val="24"/>
          <w:szCs w:val="24"/>
        </w:rPr>
        <w:tab/>
      </w:r>
      <w:r w:rsidR="00B73299">
        <w:rPr>
          <w:sz w:val="24"/>
          <w:szCs w:val="24"/>
        </w:rPr>
        <w:t xml:space="preserve">Kolejny punkt – uchwała w sprawie </w:t>
      </w:r>
      <w:r w:rsidR="00E2416B">
        <w:rPr>
          <w:sz w:val="24"/>
          <w:szCs w:val="24"/>
        </w:rPr>
        <w:t xml:space="preserve">zmiany uchwały nr XI/52/2015 Rady Gminy Ojrzeń z dnia 30 października 2015 roku w sprawie wyrażenia zgody na przedłużenie najmu lokalu z dotychczasowym najemcą </w:t>
      </w:r>
      <w:r w:rsidR="00B73299">
        <w:rPr>
          <w:sz w:val="24"/>
          <w:szCs w:val="24"/>
        </w:rPr>
        <w:t xml:space="preserve">została przyjęta </w:t>
      </w:r>
      <w:r w:rsidR="00E2416B">
        <w:rPr>
          <w:sz w:val="24"/>
          <w:szCs w:val="24"/>
        </w:rPr>
        <w:t>15 głosami „za</w:t>
      </w:r>
      <w:r w:rsidR="00B73299">
        <w:rPr>
          <w:sz w:val="24"/>
          <w:szCs w:val="24"/>
        </w:rPr>
        <w:t>”.</w:t>
      </w:r>
    </w:p>
    <w:p w:rsidR="00EF7CB0" w:rsidRDefault="00B73299" w:rsidP="00EF7C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7CB0">
        <w:rPr>
          <w:sz w:val="24"/>
          <w:szCs w:val="24"/>
        </w:rPr>
        <w:t>Kolejny punkt dotyczył zmiany Wieloletniej Prognozy Finansowej Gminy Ojrzeń</w:t>
      </w:r>
      <w:r>
        <w:rPr>
          <w:sz w:val="24"/>
          <w:szCs w:val="24"/>
        </w:rPr>
        <w:t>.</w:t>
      </w:r>
      <w:r w:rsidR="00EF7CB0">
        <w:rPr>
          <w:sz w:val="24"/>
          <w:szCs w:val="24"/>
        </w:rPr>
        <w:t xml:space="preserve"> Uchwała ta została podjęta 15 głosami za.</w:t>
      </w:r>
    </w:p>
    <w:p w:rsidR="00B73299" w:rsidRDefault="00B73299" w:rsidP="00B7329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Punkt h dotyczył </w:t>
      </w:r>
      <w:r w:rsidR="00BC6B83">
        <w:rPr>
          <w:sz w:val="24"/>
          <w:szCs w:val="24"/>
        </w:rPr>
        <w:t>z</w:t>
      </w:r>
      <w:r>
        <w:rPr>
          <w:sz w:val="24"/>
          <w:szCs w:val="24"/>
        </w:rPr>
        <w:t xml:space="preserve">miany uchwały </w:t>
      </w:r>
      <w:r w:rsidR="00EF7CB0">
        <w:rPr>
          <w:sz w:val="24"/>
          <w:szCs w:val="24"/>
        </w:rPr>
        <w:t xml:space="preserve">budżetowej Gminy Ojrzeń. </w:t>
      </w:r>
      <w:r>
        <w:rPr>
          <w:sz w:val="24"/>
          <w:szCs w:val="24"/>
        </w:rPr>
        <w:t xml:space="preserve">W związku z brakiem pytań, Przewodniczący przystąpił do głosowania, </w:t>
      </w:r>
      <w:r w:rsidR="00EF7CB0">
        <w:rPr>
          <w:sz w:val="24"/>
          <w:szCs w:val="24"/>
        </w:rPr>
        <w:t>15</w:t>
      </w:r>
      <w:r>
        <w:rPr>
          <w:sz w:val="24"/>
          <w:szCs w:val="24"/>
        </w:rPr>
        <w:t xml:space="preserve"> radnych głosowało „za” przyjęciem uchwały.</w:t>
      </w:r>
    </w:p>
    <w:p w:rsidR="00B73299" w:rsidRDefault="00B73299" w:rsidP="00B7329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7CB0" w:rsidRDefault="00BC6B83" w:rsidP="00BC6B8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kolejnym punkcie - Interpelacje i zapytania radnych, Przewodniczący Rady Gminy,</w:t>
      </w:r>
    </w:p>
    <w:p w:rsidR="00BC6B83" w:rsidRDefault="00EF7CB0" w:rsidP="00EF7CB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przekazał głos radnym. </w:t>
      </w:r>
    </w:p>
    <w:p w:rsidR="0047141C" w:rsidRDefault="0047141C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Jako </w:t>
      </w:r>
      <w:r w:rsidR="00EF7CB0">
        <w:rPr>
          <w:sz w:val="24"/>
          <w:szCs w:val="24"/>
        </w:rPr>
        <w:t>pierwszy</w:t>
      </w:r>
      <w:r>
        <w:rPr>
          <w:sz w:val="24"/>
          <w:szCs w:val="24"/>
        </w:rPr>
        <w:t xml:space="preserve"> głos zabrał Radny – </w:t>
      </w:r>
      <w:r w:rsidR="00EF7CB0">
        <w:rPr>
          <w:sz w:val="24"/>
          <w:szCs w:val="24"/>
        </w:rPr>
        <w:t>Jacek Kałwa</w:t>
      </w:r>
      <w:r>
        <w:rPr>
          <w:sz w:val="24"/>
          <w:szCs w:val="24"/>
        </w:rPr>
        <w:t xml:space="preserve">, </w:t>
      </w:r>
      <w:r w:rsidR="005A5F0C">
        <w:rPr>
          <w:sz w:val="24"/>
          <w:szCs w:val="24"/>
        </w:rPr>
        <w:t>poprosił o wyrównanie dróg w miejscowości Obrąb.</w:t>
      </w:r>
    </w:p>
    <w:p w:rsidR="0047141C" w:rsidRDefault="0047141C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Radn</w:t>
      </w:r>
      <w:r w:rsidR="005A5F0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A5F0C">
        <w:rPr>
          <w:sz w:val="24"/>
          <w:szCs w:val="24"/>
        </w:rPr>
        <w:t>Hanna Wiśniewska</w:t>
      </w:r>
      <w:r>
        <w:rPr>
          <w:sz w:val="24"/>
          <w:szCs w:val="24"/>
        </w:rPr>
        <w:t xml:space="preserve">, </w:t>
      </w:r>
      <w:r w:rsidR="005A5F0C">
        <w:rPr>
          <w:sz w:val="24"/>
          <w:szCs w:val="24"/>
        </w:rPr>
        <w:t>wniosła o przycięcie gałęzi drzew przy drodze Kraszewo - Kraków</w:t>
      </w:r>
      <w:r>
        <w:rPr>
          <w:sz w:val="24"/>
          <w:szCs w:val="24"/>
        </w:rPr>
        <w:t xml:space="preserve">, Radny </w:t>
      </w:r>
      <w:r w:rsidR="005A5F0C">
        <w:rPr>
          <w:sz w:val="24"/>
          <w:szCs w:val="24"/>
        </w:rPr>
        <w:t>Jan Martczak</w:t>
      </w:r>
      <w:r>
        <w:rPr>
          <w:sz w:val="24"/>
          <w:szCs w:val="24"/>
        </w:rPr>
        <w:t xml:space="preserve"> wniósł </w:t>
      </w:r>
      <w:r w:rsidR="005A5F0C">
        <w:rPr>
          <w:sz w:val="24"/>
          <w:szCs w:val="24"/>
        </w:rPr>
        <w:t xml:space="preserve">ustawienie znaku „Osada Wola” na 21 km (pomiędzy 7 a 8 słupkiem) oraz wspomniał o zabranym komputerze rodzinie z Woli </w:t>
      </w:r>
      <w:proofErr w:type="spellStart"/>
      <w:r w:rsidR="005A5F0C">
        <w:rPr>
          <w:sz w:val="24"/>
          <w:szCs w:val="24"/>
        </w:rPr>
        <w:t>Wodzyńskiej</w:t>
      </w:r>
      <w:proofErr w:type="spellEnd"/>
      <w:r w:rsidR="002925BE">
        <w:rPr>
          <w:sz w:val="24"/>
          <w:szCs w:val="24"/>
        </w:rPr>
        <w:t xml:space="preserve">, Radna </w:t>
      </w:r>
      <w:r w:rsidR="005A5F0C">
        <w:rPr>
          <w:sz w:val="24"/>
          <w:szCs w:val="24"/>
        </w:rPr>
        <w:t>Hanna Wiśniewska</w:t>
      </w:r>
      <w:r w:rsidR="002925BE">
        <w:rPr>
          <w:sz w:val="24"/>
          <w:szCs w:val="24"/>
        </w:rPr>
        <w:t xml:space="preserve"> </w:t>
      </w:r>
      <w:r w:rsidR="005A5F0C">
        <w:rPr>
          <w:sz w:val="24"/>
          <w:szCs w:val="24"/>
        </w:rPr>
        <w:t>wspomniała o podobnym przypadku odebrania komputera rodzinie z miejscowości Kraszewo</w:t>
      </w:r>
      <w:r w:rsidR="002925BE">
        <w:rPr>
          <w:sz w:val="24"/>
          <w:szCs w:val="24"/>
        </w:rPr>
        <w:t>.</w:t>
      </w:r>
    </w:p>
    <w:p w:rsidR="002925BE" w:rsidRDefault="002925BE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r w:rsidR="005A5F0C">
        <w:rPr>
          <w:sz w:val="24"/>
          <w:szCs w:val="24"/>
        </w:rPr>
        <w:t>Robert Marcysiak</w:t>
      </w:r>
      <w:r>
        <w:rPr>
          <w:sz w:val="24"/>
          <w:szCs w:val="24"/>
        </w:rPr>
        <w:t xml:space="preserve"> zwrócił się </w:t>
      </w:r>
      <w:r w:rsidR="005A5F0C">
        <w:rPr>
          <w:sz w:val="24"/>
          <w:szCs w:val="24"/>
        </w:rPr>
        <w:t xml:space="preserve">o poprawę </w:t>
      </w:r>
      <w:proofErr w:type="spellStart"/>
      <w:r w:rsidR="005A5F0C">
        <w:rPr>
          <w:sz w:val="24"/>
          <w:szCs w:val="24"/>
        </w:rPr>
        <w:t>dorgi</w:t>
      </w:r>
      <w:proofErr w:type="spellEnd"/>
      <w:r w:rsidR="005A5F0C">
        <w:rPr>
          <w:sz w:val="24"/>
          <w:szCs w:val="24"/>
        </w:rPr>
        <w:t xml:space="preserve"> w Młocku przy remizie oraz nawiezienie drogi Baraniec – Młock – Młock Kopacze. Radna Elżbieta Maciejewska zgłosiła poprawę drogi Bronisławie – Kraszewo.</w:t>
      </w:r>
    </w:p>
    <w:p w:rsidR="002925BE" w:rsidRDefault="002925BE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Jako kolejni głos zabrali sołtysi Gminy Ojrzeń, zgłaszając następujące interpelacje:</w:t>
      </w:r>
    </w:p>
    <w:p w:rsidR="00E9514F" w:rsidRDefault="002925BE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sołtys sołectwa Łebki Wielkie </w:t>
      </w:r>
      <w:r w:rsidR="00E9514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A5F0C">
        <w:rPr>
          <w:sz w:val="24"/>
          <w:szCs w:val="24"/>
        </w:rPr>
        <w:t>wyrównanie drogi</w:t>
      </w:r>
      <w:r w:rsidR="00E9514F">
        <w:rPr>
          <w:sz w:val="24"/>
          <w:szCs w:val="24"/>
        </w:rPr>
        <w:t>,</w:t>
      </w:r>
    </w:p>
    <w:p w:rsidR="002925BE" w:rsidRDefault="002925BE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514F">
        <w:rPr>
          <w:sz w:val="24"/>
          <w:szCs w:val="24"/>
        </w:rPr>
        <w:t xml:space="preserve">sołtys sołectwa </w:t>
      </w:r>
      <w:r w:rsidR="005A5F0C">
        <w:rPr>
          <w:sz w:val="24"/>
          <w:szCs w:val="24"/>
        </w:rPr>
        <w:t>Skarżynek</w:t>
      </w:r>
      <w:r w:rsidR="00E9514F">
        <w:rPr>
          <w:sz w:val="24"/>
          <w:szCs w:val="24"/>
        </w:rPr>
        <w:t xml:space="preserve"> – </w:t>
      </w:r>
      <w:r w:rsidR="005A5F0C">
        <w:rPr>
          <w:sz w:val="24"/>
          <w:szCs w:val="24"/>
        </w:rPr>
        <w:t xml:space="preserve">wycinka </w:t>
      </w:r>
      <w:proofErr w:type="spellStart"/>
      <w:r w:rsidR="005A5F0C">
        <w:rPr>
          <w:sz w:val="24"/>
          <w:szCs w:val="24"/>
        </w:rPr>
        <w:t>zakrzaczeń</w:t>
      </w:r>
      <w:proofErr w:type="spellEnd"/>
      <w:r w:rsidR="00E9514F">
        <w:rPr>
          <w:sz w:val="24"/>
          <w:szCs w:val="24"/>
        </w:rPr>
        <w:t>.</w:t>
      </w:r>
    </w:p>
    <w:p w:rsidR="00E9514F" w:rsidRDefault="00E9514F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sołtys sołectwa </w:t>
      </w:r>
      <w:r w:rsidR="005A5F0C">
        <w:rPr>
          <w:sz w:val="24"/>
          <w:szCs w:val="24"/>
        </w:rPr>
        <w:t>Młock - Kopacze</w:t>
      </w:r>
      <w:r>
        <w:rPr>
          <w:sz w:val="24"/>
          <w:szCs w:val="24"/>
        </w:rPr>
        <w:t xml:space="preserve"> – </w:t>
      </w:r>
      <w:r w:rsidR="005A5F0C">
        <w:rPr>
          <w:sz w:val="24"/>
          <w:szCs w:val="24"/>
        </w:rPr>
        <w:t xml:space="preserve">wyrównanie drogi Młock – Brody </w:t>
      </w:r>
      <w:proofErr w:type="spellStart"/>
      <w:r w:rsidR="005A5F0C">
        <w:rPr>
          <w:sz w:val="24"/>
          <w:szCs w:val="24"/>
        </w:rPr>
        <w:t>Młockie</w:t>
      </w:r>
      <w:proofErr w:type="spellEnd"/>
      <w:r>
        <w:rPr>
          <w:sz w:val="24"/>
          <w:szCs w:val="24"/>
        </w:rPr>
        <w:t>,</w:t>
      </w:r>
    </w:p>
    <w:p w:rsidR="00E9514F" w:rsidRDefault="00E9514F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sołtys sołectwa </w:t>
      </w:r>
      <w:r w:rsidR="005A5F0C">
        <w:rPr>
          <w:sz w:val="24"/>
          <w:szCs w:val="24"/>
        </w:rPr>
        <w:t>Dąbrowa</w:t>
      </w:r>
      <w:r>
        <w:rPr>
          <w:sz w:val="24"/>
          <w:szCs w:val="24"/>
        </w:rPr>
        <w:t xml:space="preserve"> – </w:t>
      </w:r>
      <w:r w:rsidR="005A5F0C">
        <w:rPr>
          <w:sz w:val="24"/>
          <w:szCs w:val="24"/>
        </w:rPr>
        <w:t>przekazywanie sołtysom projektów uchwał</w:t>
      </w:r>
      <w:r>
        <w:rPr>
          <w:sz w:val="24"/>
          <w:szCs w:val="24"/>
        </w:rPr>
        <w:t>,</w:t>
      </w:r>
    </w:p>
    <w:p w:rsidR="005A5F0C" w:rsidRDefault="005A5F0C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sołtys sołectwa Baraniec – pęknięcia w drodze Młock – Luberadz,</w:t>
      </w:r>
    </w:p>
    <w:p w:rsidR="005A5F0C" w:rsidRDefault="005A5F0C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sołtys sołectwa Brodzięcin – wyrównanie drogi od Bądkowa w stronę sołtysa,</w:t>
      </w:r>
    </w:p>
    <w:p w:rsidR="005A5F0C" w:rsidRDefault="005A5F0C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sołtys sołectwa Rzeszotko – wyrównanie drogi od sołtysa w stronę posesji Państwa Tokarskich (przez las).</w:t>
      </w:r>
    </w:p>
    <w:p w:rsidR="00E9514F" w:rsidRDefault="00E9514F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 wyczerpaniu tego punktu Wójt Gminy – Zdzisław Mierzejewski przystąpił do odpowiedzi na zgłoszone interpelac</w:t>
      </w:r>
      <w:r w:rsidR="00364004">
        <w:rPr>
          <w:sz w:val="24"/>
          <w:szCs w:val="24"/>
        </w:rPr>
        <w:t xml:space="preserve">je. </w:t>
      </w:r>
    </w:p>
    <w:p w:rsidR="00F91E8A" w:rsidRDefault="00F91E8A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punkcie: Wolne wnioski i zapytania radny Jan Martczak zapytał czy radni powiatowi będą zapraszani na sesje Rady Gminy, sołtys sołectwa Halinin zapytał dlaczego wynajmujemy pomieszczenie stomatologiczne akurat temu stomatologowi, sołtysi z Rzeszotka  i Wojtkowej Wsi wnieśli o nawiezienie żużlu na drogę łączącą te sołectwa. Radny Jacek Kałwa wniósł o ustawienie lampy przy posesji Obrąb 6 oraz o wycięcie </w:t>
      </w:r>
      <w:proofErr w:type="spellStart"/>
      <w:r>
        <w:rPr>
          <w:sz w:val="24"/>
          <w:szCs w:val="24"/>
        </w:rPr>
        <w:t>zakrzaczeń</w:t>
      </w:r>
      <w:proofErr w:type="spellEnd"/>
      <w:r>
        <w:rPr>
          <w:sz w:val="24"/>
          <w:szCs w:val="24"/>
        </w:rPr>
        <w:t xml:space="preserve"> od posesji Państwa Foremskich w stronę Przyrowy, Radna Agnieszka Kędzierska zapytała o instalacje lamp w Luberadzu w przyszłym roku, Radny Ryszard Wysocki pogratulował sołtysowi sołectwa Kicin aktywności.</w:t>
      </w:r>
    </w:p>
    <w:p w:rsidR="00A610B8" w:rsidRDefault="00364004" w:rsidP="0036400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Na koniec Przewodniczący podziękował za przybycie</w:t>
      </w:r>
      <w:r w:rsidR="00F91E8A">
        <w:rPr>
          <w:sz w:val="24"/>
          <w:szCs w:val="24"/>
        </w:rPr>
        <w:t xml:space="preserve">, złożył w imieniu sowim oraz Wiceprzewodniczącego życzenia </w:t>
      </w:r>
      <w:r>
        <w:rPr>
          <w:sz w:val="24"/>
          <w:szCs w:val="24"/>
        </w:rPr>
        <w:t xml:space="preserve"> i zamknął obrady XI</w:t>
      </w:r>
      <w:r w:rsidR="00F91E8A">
        <w:rPr>
          <w:sz w:val="24"/>
          <w:szCs w:val="24"/>
        </w:rPr>
        <w:t>I</w:t>
      </w:r>
      <w:r>
        <w:rPr>
          <w:sz w:val="24"/>
          <w:szCs w:val="24"/>
        </w:rPr>
        <w:t>I Sesji Rady Gminy Ojrzeń.</w:t>
      </w:r>
    </w:p>
    <w:p w:rsidR="00F05B6E" w:rsidRDefault="00F05B6E" w:rsidP="0036400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obrad: </w:t>
      </w:r>
      <w:r w:rsidR="00F91E8A">
        <w:rPr>
          <w:sz w:val="24"/>
          <w:szCs w:val="24"/>
        </w:rPr>
        <w:t>9:50</w:t>
      </w:r>
    </w:p>
    <w:p w:rsidR="00F05B6E" w:rsidRDefault="00F05B6E" w:rsidP="00364004">
      <w:pPr>
        <w:pStyle w:val="Akapitzlist"/>
        <w:ind w:left="0"/>
        <w:jc w:val="both"/>
        <w:rPr>
          <w:sz w:val="24"/>
          <w:szCs w:val="24"/>
        </w:rPr>
      </w:pPr>
    </w:p>
    <w:p w:rsidR="00F05B6E" w:rsidRPr="008E1765" w:rsidRDefault="00F05B6E" w:rsidP="0036400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Sporządziła – Paulina Kuczyńska</w:t>
      </w:r>
    </w:p>
    <w:sectPr w:rsidR="00F05B6E" w:rsidRPr="008E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5E"/>
    <w:multiLevelType w:val="hybridMultilevel"/>
    <w:tmpl w:val="521A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9F8"/>
    <w:multiLevelType w:val="hybridMultilevel"/>
    <w:tmpl w:val="F1E44CC0"/>
    <w:lvl w:ilvl="0" w:tplc="4DC62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C6062"/>
    <w:multiLevelType w:val="hybridMultilevel"/>
    <w:tmpl w:val="D3BEBB3E"/>
    <w:lvl w:ilvl="0" w:tplc="F028E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66062"/>
    <w:multiLevelType w:val="hybridMultilevel"/>
    <w:tmpl w:val="D97E48AA"/>
    <w:lvl w:ilvl="0" w:tplc="2982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034D5E"/>
    <w:multiLevelType w:val="hybridMultilevel"/>
    <w:tmpl w:val="AED220C4"/>
    <w:lvl w:ilvl="0" w:tplc="77C655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C5544D"/>
    <w:multiLevelType w:val="hybridMultilevel"/>
    <w:tmpl w:val="BAB8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1496"/>
    <w:multiLevelType w:val="hybridMultilevel"/>
    <w:tmpl w:val="D80E1C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08BB"/>
    <w:multiLevelType w:val="hybridMultilevel"/>
    <w:tmpl w:val="42728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0644F"/>
    <w:multiLevelType w:val="hybridMultilevel"/>
    <w:tmpl w:val="DA8A815E"/>
    <w:lvl w:ilvl="0" w:tplc="5754B96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D8D05C5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4733"/>
    <w:multiLevelType w:val="hybridMultilevel"/>
    <w:tmpl w:val="734A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5600C"/>
    <w:multiLevelType w:val="hybridMultilevel"/>
    <w:tmpl w:val="12300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90E6E"/>
    <w:multiLevelType w:val="hybridMultilevel"/>
    <w:tmpl w:val="1BBC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32253"/>
    <w:multiLevelType w:val="hybridMultilevel"/>
    <w:tmpl w:val="D5026D86"/>
    <w:lvl w:ilvl="0" w:tplc="8976E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D47F61"/>
    <w:multiLevelType w:val="hybridMultilevel"/>
    <w:tmpl w:val="1C52C0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482B98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C4403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A46CE"/>
    <w:multiLevelType w:val="hybridMultilevel"/>
    <w:tmpl w:val="032E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7807"/>
    <w:multiLevelType w:val="hybridMultilevel"/>
    <w:tmpl w:val="7F12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  <w:num w:numId="15">
    <w:abstractNumId w:val="18"/>
  </w:num>
  <w:num w:numId="16">
    <w:abstractNumId w:val="7"/>
  </w:num>
  <w:num w:numId="17">
    <w:abstractNumId w:val="2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9"/>
    <w:rsid w:val="00004951"/>
    <w:rsid w:val="00013477"/>
    <w:rsid w:val="00032A7B"/>
    <w:rsid w:val="00044272"/>
    <w:rsid w:val="00065D1D"/>
    <w:rsid w:val="00081009"/>
    <w:rsid w:val="00092BB8"/>
    <w:rsid w:val="000C4FF6"/>
    <w:rsid w:val="000E7912"/>
    <w:rsid w:val="000F49A6"/>
    <w:rsid w:val="00114B2E"/>
    <w:rsid w:val="00116F7E"/>
    <w:rsid w:val="00125C9D"/>
    <w:rsid w:val="00130016"/>
    <w:rsid w:val="00135494"/>
    <w:rsid w:val="00144456"/>
    <w:rsid w:val="001A43E7"/>
    <w:rsid w:val="001B6756"/>
    <w:rsid w:val="001C7D2F"/>
    <w:rsid w:val="00232083"/>
    <w:rsid w:val="00246719"/>
    <w:rsid w:val="00280C02"/>
    <w:rsid w:val="002837C0"/>
    <w:rsid w:val="0029082E"/>
    <w:rsid w:val="002925BE"/>
    <w:rsid w:val="00295507"/>
    <w:rsid w:val="002E44EA"/>
    <w:rsid w:val="002F5397"/>
    <w:rsid w:val="00303DCA"/>
    <w:rsid w:val="00342EF0"/>
    <w:rsid w:val="0034331F"/>
    <w:rsid w:val="00346C25"/>
    <w:rsid w:val="00357089"/>
    <w:rsid w:val="00364004"/>
    <w:rsid w:val="00373A08"/>
    <w:rsid w:val="0037727E"/>
    <w:rsid w:val="003A2C88"/>
    <w:rsid w:val="003D16EF"/>
    <w:rsid w:val="003D5B3C"/>
    <w:rsid w:val="003E4EC0"/>
    <w:rsid w:val="003F384C"/>
    <w:rsid w:val="0044169C"/>
    <w:rsid w:val="00442F44"/>
    <w:rsid w:val="0047141C"/>
    <w:rsid w:val="004722F8"/>
    <w:rsid w:val="004B6671"/>
    <w:rsid w:val="004C6BF3"/>
    <w:rsid w:val="004D01AC"/>
    <w:rsid w:val="004E37B5"/>
    <w:rsid w:val="004E7703"/>
    <w:rsid w:val="004F2C8C"/>
    <w:rsid w:val="00505F3F"/>
    <w:rsid w:val="0053792F"/>
    <w:rsid w:val="00540C89"/>
    <w:rsid w:val="00552EBC"/>
    <w:rsid w:val="00575B6B"/>
    <w:rsid w:val="005809BD"/>
    <w:rsid w:val="0059393F"/>
    <w:rsid w:val="005A5F0C"/>
    <w:rsid w:val="005B0A74"/>
    <w:rsid w:val="005B504A"/>
    <w:rsid w:val="00600FED"/>
    <w:rsid w:val="00614A7B"/>
    <w:rsid w:val="00626072"/>
    <w:rsid w:val="006360EE"/>
    <w:rsid w:val="006404AE"/>
    <w:rsid w:val="006B379D"/>
    <w:rsid w:val="006C26E4"/>
    <w:rsid w:val="006D1EE9"/>
    <w:rsid w:val="00741C6C"/>
    <w:rsid w:val="00746E1D"/>
    <w:rsid w:val="007573E6"/>
    <w:rsid w:val="00767802"/>
    <w:rsid w:val="007A47DB"/>
    <w:rsid w:val="007B6C10"/>
    <w:rsid w:val="007E2272"/>
    <w:rsid w:val="007E247F"/>
    <w:rsid w:val="00833AC2"/>
    <w:rsid w:val="00834F8D"/>
    <w:rsid w:val="00840B0E"/>
    <w:rsid w:val="00886A00"/>
    <w:rsid w:val="008D2D24"/>
    <w:rsid w:val="008E1765"/>
    <w:rsid w:val="008F6DB3"/>
    <w:rsid w:val="00900A96"/>
    <w:rsid w:val="00917285"/>
    <w:rsid w:val="00930917"/>
    <w:rsid w:val="009346E1"/>
    <w:rsid w:val="009355AD"/>
    <w:rsid w:val="009529AB"/>
    <w:rsid w:val="00952AC8"/>
    <w:rsid w:val="00955019"/>
    <w:rsid w:val="009675C1"/>
    <w:rsid w:val="009B4023"/>
    <w:rsid w:val="009B674B"/>
    <w:rsid w:val="009C664B"/>
    <w:rsid w:val="009E4F22"/>
    <w:rsid w:val="00A01885"/>
    <w:rsid w:val="00A06706"/>
    <w:rsid w:val="00A25C1E"/>
    <w:rsid w:val="00A32BD5"/>
    <w:rsid w:val="00A610B8"/>
    <w:rsid w:val="00A85BAA"/>
    <w:rsid w:val="00A90375"/>
    <w:rsid w:val="00AA1E77"/>
    <w:rsid w:val="00AB076E"/>
    <w:rsid w:val="00AC6064"/>
    <w:rsid w:val="00AC7804"/>
    <w:rsid w:val="00AE4F33"/>
    <w:rsid w:val="00B62DF2"/>
    <w:rsid w:val="00B73299"/>
    <w:rsid w:val="00B76098"/>
    <w:rsid w:val="00BB73AA"/>
    <w:rsid w:val="00BC6B83"/>
    <w:rsid w:val="00BD79CD"/>
    <w:rsid w:val="00BF70D8"/>
    <w:rsid w:val="00C01293"/>
    <w:rsid w:val="00C0363D"/>
    <w:rsid w:val="00C113FF"/>
    <w:rsid w:val="00C16A30"/>
    <w:rsid w:val="00C20D96"/>
    <w:rsid w:val="00C26A28"/>
    <w:rsid w:val="00C721D7"/>
    <w:rsid w:val="00CA18EB"/>
    <w:rsid w:val="00CA62E8"/>
    <w:rsid w:val="00CA63A4"/>
    <w:rsid w:val="00CB6DE6"/>
    <w:rsid w:val="00CC54C3"/>
    <w:rsid w:val="00CD2B9E"/>
    <w:rsid w:val="00CE1715"/>
    <w:rsid w:val="00CF613D"/>
    <w:rsid w:val="00D2194C"/>
    <w:rsid w:val="00D54683"/>
    <w:rsid w:val="00D57085"/>
    <w:rsid w:val="00D9370B"/>
    <w:rsid w:val="00D93A9C"/>
    <w:rsid w:val="00DA6E88"/>
    <w:rsid w:val="00DB407C"/>
    <w:rsid w:val="00DB795F"/>
    <w:rsid w:val="00DF39FD"/>
    <w:rsid w:val="00E16DB0"/>
    <w:rsid w:val="00E17FE3"/>
    <w:rsid w:val="00E2416B"/>
    <w:rsid w:val="00E271FE"/>
    <w:rsid w:val="00E33152"/>
    <w:rsid w:val="00E65A23"/>
    <w:rsid w:val="00E773A9"/>
    <w:rsid w:val="00E86ECF"/>
    <w:rsid w:val="00E90B0F"/>
    <w:rsid w:val="00E9514F"/>
    <w:rsid w:val="00EB7712"/>
    <w:rsid w:val="00EF7CB0"/>
    <w:rsid w:val="00F05B6E"/>
    <w:rsid w:val="00F53934"/>
    <w:rsid w:val="00F54126"/>
    <w:rsid w:val="00F5541D"/>
    <w:rsid w:val="00F82A65"/>
    <w:rsid w:val="00F91E8A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4</cp:revision>
  <cp:lastPrinted>2015-12-17T13:25:00Z</cp:lastPrinted>
  <dcterms:created xsi:type="dcterms:W3CDTF">2015-12-30T09:30:00Z</dcterms:created>
  <dcterms:modified xsi:type="dcterms:W3CDTF">2016-03-16T10:06:00Z</dcterms:modified>
</cp:coreProperties>
</file>